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12" w:rsidRPr="00BD6065" w:rsidRDefault="00DA6E12" w:rsidP="00DA6E1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-217805</wp:posOffset>
            </wp:positionV>
            <wp:extent cx="1293495" cy="894080"/>
            <wp:effectExtent l="19050" t="0" r="1905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E12" w:rsidRPr="00BD6065" w:rsidRDefault="00DA6E12" w:rsidP="00DA6E12">
      <w:pPr>
        <w:jc w:val="center"/>
      </w:pPr>
    </w:p>
    <w:p w:rsidR="00DA6E12" w:rsidRPr="00BD6065" w:rsidRDefault="00DA6E12" w:rsidP="00DA6E12">
      <w:pPr>
        <w:jc w:val="center"/>
      </w:pPr>
      <w:r w:rsidRPr="00BD6065">
        <w:br w:type="textWrapping" w:clear="all"/>
      </w:r>
    </w:p>
    <w:p w:rsidR="00DA6E12" w:rsidRPr="00BD6065" w:rsidRDefault="00DA6E12" w:rsidP="00DA6E12">
      <w:pPr>
        <w:jc w:val="center"/>
        <w:rPr>
          <w:b/>
          <w:sz w:val="18"/>
          <w:szCs w:val="20"/>
        </w:rPr>
      </w:pPr>
      <w:r w:rsidRPr="00BD6065">
        <w:rPr>
          <w:b/>
          <w:sz w:val="18"/>
          <w:szCs w:val="20"/>
        </w:rPr>
        <w:t>МУНИЦИПАЛЬНОЕ КАЗЕННОЕ ОБЩЕОБРАЗОВАТЕЛЬНОЕ УЧРЕЖДЕНИЕ «В.ДЖЕНГУТАЙСКАЯ СОШ»</w:t>
      </w:r>
    </w:p>
    <w:p w:rsidR="00DA6E12" w:rsidRPr="00BD6065" w:rsidRDefault="00DA6E12" w:rsidP="00DA6E12">
      <w:pPr>
        <w:jc w:val="center"/>
        <w:rPr>
          <w:b/>
          <w:sz w:val="16"/>
          <w:szCs w:val="18"/>
        </w:rPr>
      </w:pPr>
      <w:r w:rsidRPr="00BD6065">
        <w:rPr>
          <w:b/>
          <w:sz w:val="16"/>
          <w:szCs w:val="18"/>
        </w:rPr>
        <w:t xml:space="preserve">368209, Республика Дагестан, Буйнакский район, </w:t>
      </w:r>
      <w:proofErr w:type="spellStart"/>
      <w:r w:rsidRPr="00BD6065">
        <w:rPr>
          <w:b/>
          <w:sz w:val="16"/>
          <w:szCs w:val="18"/>
        </w:rPr>
        <w:t>с.В.Дженгутай</w:t>
      </w:r>
      <w:proofErr w:type="spellEnd"/>
      <w:proofErr w:type="gramStart"/>
      <w:r w:rsidRPr="00BD6065">
        <w:rPr>
          <w:b/>
          <w:sz w:val="16"/>
          <w:szCs w:val="18"/>
        </w:rPr>
        <w:t xml:space="preserve"> ,</w:t>
      </w:r>
      <w:proofErr w:type="gramEnd"/>
      <w:r w:rsidRPr="00BD6065">
        <w:rPr>
          <w:b/>
          <w:sz w:val="16"/>
          <w:szCs w:val="18"/>
        </w:rPr>
        <w:t>ул.И.Шамиля 1.</w:t>
      </w:r>
    </w:p>
    <w:p w:rsidR="00DA6E12" w:rsidRPr="00BD6065" w:rsidRDefault="00DA6E12" w:rsidP="00DA6E12">
      <w:pPr>
        <w:jc w:val="center"/>
        <w:rPr>
          <w:b/>
          <w:sz w:val="22"/>
        </w:rPr>
      </w:pPr>
      <w:r w:rsidRPr="00BD6065">
        <w:rPr>
          <w:b/>
          <w:sz w:val="14"/>
          <w:szCs w:val="16"/>
        </w:rPr>
        <w:t>Тел. 89282495886</w:t>
      </w:r>
      <w:r w:rsidRPr="00BD6065">
        <w:rPr>
          <w:b/>
          <w:sz w:val="16"/>
          <w:szCs w:val="16"/>
        </w:rPr>
        <w:t>Адрес сайта школы</w:t>
      </w:r>
      <w:proofErr w:type="gramStart"/>
      <w:r w:rsidRPr="00BD6065">
        <w:rPr>
          <w:b/>
          <w:sz w:val="16"/>
          <w:szCs w:val="16"/>
        </w:rPr>
        <w:t xml:space="preserve"> :</w:t>
      </w:r>
      <w:proofErr w:type="gramEnd"/>
      <w:r w:rsidRPr="00BD6065">
        <w:rPr>
          <w:b/>
          <w:sz w:val="16"/>
          <w:szCs w:val="16"/>
        </w:rPr>
        <w:t xml:space="preserve"> </w:t>
      </w:r>
      <w:hyperlink r:id="rId5" w:history="1">
        <w:r w:rsidRPr="00BD6065">
          <w:rPr>
            <w:rStyle w:val="a5"/>
            <w:b/>
            <w:sz w:val="16"/>
            <w:szCs w:val="16"/>
          </w:rPr>
          <w:t>http://vjengutay.dagschool.com</w:t>
        </w:r>
      </w:hyperlink>
      <w:r w:rsidRPr="00BD6065">
        <w:rPr>
          <w:b/>
          <w:sz w:val="16"/>
          <w:szCs w:val="16"/>
        </w:rPr>
        <w:t xml:space="preserve"> .</w:t>
      </w:r>
      <w:proofErr w:type="spellStart"/>
      <w:r w:rsidRPr="00BD6065">
        <w:rPr>
          <w:b/>
          <w:sz w:val="16"/>
          <w:szCs w:val="16"/>
          <w:lang w:val="en-US"/>
        </w:rPr>
        <w:t>xadijaschol</w:t>
      </w:r>
      <w:proofErr w:type="spellEnd"/>
      <w:r w:rsidRPr="00BD6065">
        <w:rPr>
          <w:b/>
          <w:sz w:val="16"/>
          <w:szCs w:val="16"/>
        </w:rPr>
        <w:t>@</w:t>
      </w:r>
      <w:r w:rsidRPr="00BD6065">
        <w:rPr>
          <w:b/>
          <w:sz w:val="16"/>
          <w:szCs w:val="16"/>
          <w:lang w:val="en-US"/>
        </w:rPr>
        <w:t>mail</w:t>
      </w:r>
      <w:r w:rsidRPr="00BD6065">
        <w:rPr>
          <w:b/>
          <w:sz w:val="16"/>
          <w:szCs w:val="16"/>
        </w:rPr>
        <w:t>.</w:t>
      </w:r>
      <w:proofErr w:type="spellStart"/>
      <w:r w:rsidRPr="00BD6065">
        <w:rPr>
          <w:b/>
          <w:sz w:val="16"/>
          <w:szCs w:val="16"/>
          <w:lang w:val="en-US"/>
        </w:rPr>
        <w:t>ru</w:t>
      </w:r>
      <w:proofErr w:type="spellEnd"/>
    </w:p>
    <w:p w:rsidR="00DA6E12" w:rsidRPr="00BD6065" w:rsidRDefault="00DA6E12" w:rsidP="00DA6E12">
      <w:pPr>
        <w:jc w:val="center"/>
        <w:rPr>
          <w:sz w:val="22"/>
        </w:rPr>
      </w:pPr>
      <w:r w:rsidRPr="00BD6065">
        <w:rPr>
          <w:b/>
          <w:sz w:val="14"/>
          <w:szCs w:val="16"/>
        </w:rPr>
        <w:t>_________________________________________________________________________________________________________________</w:t>
      </w:r>
    </w:p>
    <w:p w:rsidR="00DA6E12" w:rsidRDefault="00DA6E12" w:rsidP="00DA6E12">
      <w:pPr>
        <w:pStyle w:val="a3"/>
        <w:jc w:val="center"/>
        <w:rPr>
          <w:rStyle w:val="a4"/>
          <w:sz w:val="20"/>
          <w:szCs w:val="20"/>
        </w:rPr>
      </w:pPr>
    </w:p>
    <w:p w:rsidR="00DA6E12" w:rsidRDefault="00DA6E12" w:rsidP="00DA6E12">
      <w:pPr>
        <w:pStyle w:val="a3"/>
        <w:jc w:val="center"/>
        <w:rPr>
          <w:rStyle w:val="a4"/>
          <w:sz w:val="20"/>
          <w:szCs w:val="20"/>
        </w:rPr>
      </w:pPr>
    </w:p>
    <w:p w:rsidR="00DA6E12" w:rsidRPr="00C54FFC" w:rsidRDefault="00DA6E12" w:rsidP="00DA6E1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DA6E12" w:rsidRDefault="00DA6E12" w:rsidP="00DA6E12"/>
    <w:p w:rsidR="00DA6E12" w:rsidRPr="00DE48B0" w:rsidRDefault="00DA6E12" w:rsidP="00DA6E12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Форма отчета по проведенному Всероссийскому уроку ОБЖ</w:t>
      </w:r>
    </w:p>
    <w:p w:rsidR="00DA6E12" w:rsidRPr="00DE48B0" w:rsidRDefault="00DA6E12" w:rsidP="00DA6E12">
      <w:pPr>
        <w:rPr>
          <w:rFonts w:eastAsia="Calibri"/>
          <w:sz w:val="28"/>
          <w:szCs w:val="28"/>
          <w:lang w:eastAsia="en-US"/>
        </w:rPr>
      </w:pPr>
    </w:p>
    <w:p w:rsidR="00DA6E12" w:rsidRPr="00DE48B0" w:rsidRDefault="00DA6E12" w:rsidP="00DA6E12">
      <w:pPr>
        <w:pStyle w:val="NoSpacing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48B0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0"/>
        <w:gridCol w:w="1704"/>
        <w:gridCol w:w="1984"/>
        <w:gridCol w:w="1984"/>
        <w:gridCol w:w="1984"/>
      </w:tblGrid>
      <w:tr w:rsidR="00DA6E12" w:rsidRPr="00DE48B0" w:rsidTr="00F55604">
        <w:trPr>
          <w:trHeight w:val="454"/>
        </w:trPr>
        <w:tc>
          <w:tcPr>
            <w:tcW w:w="2090" w:type="dxa"/>
            <w:vMerge w:val="restart"/>
            <w:shd w:val="clear" w:color="auto" w:fill="auto"/>
          </w:tcPr>
          <w:p w:rsidR="00DA6E12" w:rsidRPr="00DE48B0" w:rsidRDefault="00DA6E12" w:rsidP="00F55604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Муниципальный округ (район)</w:t>
            </w:r>
          </w:p>
        </w:tc>
        <w:tc>
          <w:tcPr>
            <w:tcW w:w="5672" w:type="dxa"/>
            <w:gridSpan w:val="3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Приняли участие</w:t>
            </w:r>
          </w:p>
        </w:tc>
        <w:tc>
          <w:tcPr>
            <w:tcW w:w="1984" w:type="dxa"/>
            <w:vMerge w:val="restart"/>
          </w:tcPr>
          <w:p w:rsidR="00DA6E12" w:rsidRPr="00DE48B0" w:rsidRDefault="00DA6E12" w:rsidP="00F55604">
            <w:pPr>
              <w:pStyle w:val="NoSpacing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Приглашённые гости </w:t>
            </w:r>
          </w:p>
        </w:tc>
      </w:tr>
      <w:tr w:rsidR="00DA6E12" w:rsidRPr="00DE48B0" w:rsidTr="00F55604">
        <w:trPr>
          <w:trHeight w:val="701"/>
        </w:trPr>
        <w:tc>
          <w:tcPr>
            <w:tcW w:w="2090" w:type="dxa"/>
            <w:vMerge/>
            <w:shd w:val="clear" w:color="auto" w:fill="auto"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4" w:type="dxa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ОО</w:t>
            </w:r>
          </w:p>
        </w:tc>
        <w:tc>
          <w:tcPr>
            <w:tcW w:w="1984" w:type="dxa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педагогов</w:t>
            </w:r>
          </w:p>
        </w:tc>
        <w:tc>
          <w:tcPr>
            <w:tcW w:w="1984" w:type="dxa"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учащихся</w:t>
            </w:r>
          </w:p>
        </w:tc>
        <w:tc>
          <w:tcPr>
            <w:tcW w:w="1984" w:type="dxa"/>
            <w:vMerge/>
          </w:tcPr>
          <w:p w:rsidR="00DA6E12" w:rsidRPr="00DE48B0" w:rsidRDefault="00DA6E12" w:rsidP="00F55604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A6E12" w:rsidRPr="00DE48B0" w:rsidTr="00F55604">
        <w:tc>
          <w:tcPr>
            <w:tcW w:w="2090" w:type="dxa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4" w:type="dxa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A6E12" w:rsidRPr="00DE48B0" w:rsidRDefault="00DA6E12" w:rsidP="00F556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A6E12" w:rsidRPr="00DE48B0" w:rsidRDefault="00DA6E12" w:rsidP="00F556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984" w:type="dxa"/>
          </w:tcPr>
          <w:p w:rsidR="00DA6E12" w:rsidRPr="00DE48B0" w:rsidRDefault="00DA6E12" w:rsidP="00F55604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Абдулмеджидова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М.С. – зам. директора по УВР.</w:t>
            </w:r>
          </w:p>
        </w:tc>
      </w:tr>
    </w:tbl>
    <w:p w:rsidR="00BC7EA7" w:rsidRDefault="00BC7EA7"/>
    <w:p w:rsidR="00DA6E12" w:rsidRDefault="00DA6E12"/>
    <w:p w:rsidR="000C272C" w:rsidRDefault="00DA6E12">
      <w:r>
        <w:t>Тема урока</w:t>
      </w:r>
      <w:r w:rsidRPr="00DA6E12">
        <w:t>:</w:t>
      </w:r>
      <w:r>
        <w:t xml:space="preserve"> Правила поведения при землетрясении.</w:t>
      </w:r>
    </w:p>
    <w:p w:rsidR="000C272C" w:rsidRDefault="000C272C"/>
    <w:p w:rsidR="000C272C" w:rsidRDefault="000C272C">
      <w:r>
        <w:t xml:space="preserve">Эвакуация детей </w:t>
      </w:r>
      <w:proofErr w:type="gramStart"/>
      <w:r>
        <w:t>с</w:t>
      </w:r>
      <w:proofErr w:type="gramEnd"/>
      <w:r>
        <w:t xml:space="preserve"> здания.</w:t>
      </w:r>
    </w:p>
    <w:p w:rsidR="00B32FA0" w:rsidRPr="00B32FA0" w:rsidRDefault="00B32FA0">
      <w:pP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  <w:r w:rsidRPr="00B32FA0"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>При землетрясении поверхность земли ощутимо сотрясается, неся за собой последствия разного характера: разрушение сооружений, поломки сетей коммуникаций, частичная перемена климата, смерти среди населения. Время, в которое находится в действии землетрясения, может занимать от нескольких секунд до одной минуты. Это стихийное бедствие предотвратить не под силу никому, разве что частично предсказать его. Сейчас в каждой стране есть организации, которые круглосуточно следят за сейсмичностью территории, благодаря ним, вы будете проинформированы заранее о стихийной атаке.</w:t>
      </w:r>
      <w:r w:rsidRPr="00B32FA0"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0C272C" w:rsidRDefault="000C272C" w:rsidP="000C272C">
      <w:pPr>
        <w:pStyle w:val="c1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  <w:r>
        <w:rPr>
          <w:rStyle w:val="c6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>Что такое землетрясение?</w:t>
      </w:r>
    </w:p>
    <w:p w:rsidR="000C272C" w:rsidRDefault="000C272C" w:rsidP="000C272C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c10"/>
          <w:rFonts w:ascii="inherit" w:hAnsi="inherit"/>
          <w:b/>
          <w:bCs/>
          <w:color w:val="FF0000"/>
          <w:sz w:val="28"/>
          <w:szCs w:val="28"/>
          <w:bdr w:val="none" w:sz="0" w:space="0" w:color="auto" w:frame="1"/>
        </w:rPr>
        <w:t>Землетрясение </w:t>
      </w:r>
      <w:r>
        <w:rPr>
          <w:rStyle w:val="c52"/>
          <w:rFonts w:ascii="inherit" w:hAnsi="inherit"/>
          <w:color w:val="383B43"/>
          <w:sz w:val="28"/>
          <w:szCs w:val="28"/>
          <w:bdr w:val="none" w:sz="0" w:space="0" w:color="auto" w:frame="1"/>
        </w:rPr>
        <w:t>- это природное явление, обладающее разрушительной силой, это непредсказуемое стихийное бедствие, происходящее внезапно и неожиданно.</w:t>
      </w:r>
    </w:p>
    <w:p w:rsidR="000C272C" w:rsidRDefault="000C272C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0"/>
          <w:rFonts w:ascii="inherit" w:hAnsi="inherit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</w:rPr>
        <w:t>Землетрясение</w:t>
      </w:r>
      <w:r>
        <w:rPr>
          <w:rStyle w:val="c7"/>
          <w:rFonts w:ascii="inherit" w:hAnsi="inherit"/>
          <w:b/>
          <w:bCs/>
          <w:color w:val="383B43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>- это подземные толчки, вызванные тектоническими процессами, происходящими внутри земли, это колебания земной поверхности, которые возникают в результате внезапных разрывов и смещений участков земной коры. Землетрясения происходят в любой точке земного шара, в любое время года, определить, где и когда, и какой силы будет землетрясение фактически невозможно.</w:t>
      </w:r>
    </w:p>
    <w:p w:rsidR="00DD4EFA" w:rsidRDefault="00DD4EFA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</w:p>
    <w:p w:rsidR="00DD4EFA" w:rsidRDefault="00DD4EFA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  <w:r w:rsidRPr="00B32FA0"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>План действий, при озвученном предупреждении о землетрясении - в материале.</w:t>
      </w:r>
    </w:p>
    <w:p w:rsidR="00DD4EFA" w:rsidRDefault="00DD4EFA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</w:p>
    <w:p w:rsidR="00DD4EFA" w:rsidRDefault="00DD4EFA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lastRenderedPageBreak/>
        <w:t>5 октября</w:t>
      </w:r>
      <w:proofErr w:type="gramStart"/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proofErr w:type="gramEnd"/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 xml:space="preserve"> МКОУ </w:t>
      </w:r>
      <w:r>
        <w:rPr>
          <w:rStyle w:val="c11"/>
          <w:rFonts w:ascii="inherit" w:hAnsi="inherit" w:hint="eastAsia"/>
          <w:color w:val="383B43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>В-Дженгутайской</w:t>
      </w:r>
      <w:proofErr w:type="spellEnd"/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 xml:space="preserve"> СОШ</w:t>
      </w:r>
      <w:r>
        <w:rPr>
          <w:rStyle w:val="c11"/>
          <w:rFonts w:ascii="inherit" w:hAnsi="inherit" w:hint="eastAsia"/>
          <w:color w:val="383B43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 xml:space="preserve">, учитель по предмету основа безопасности и жизнедеятельности, провел всероссийский урок </w:t>
      </w:r>
      <w:r>
        <w:rPr>
          <w:rStyle w:val="c11"/>
          <w:rFonts w:ascii="inherit" w:hAnsi="inherit" w:hint="eastAsia"/>
          <w:color w:val="383B43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>Правила поведения при землетрясении</w:t>
      </w:r>
      <w:r>
        <w:rPr>
          <w:rStyle w:val="c11"/>
          <w:rFonts w:ascii="inherit" w:hAnsi="inherit" w:hint="eastAsia"/>
          <w:color w:val="383B43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  <w:t xml:space="preserve">.   </w:t>
      </w:r>
    </w:p>
    <w:p w:rsidR="00B32FA0" w:rsidRDefault="00B32FA0" w:rsidP="000C272C">
      <w:pPr>
        <w:pStyle w:val="c0"/>
        <w:spacing w:before="0" w:beforeAutospacing="0" w:after="0" w:afterAutospacing="0"/>
        <w:jc w:val="both"/>
        <w:textAlignment w:val="baseline"/>
        <w:rPr>
          <w:rStyle w:val="c11"/>
          <w:rFonts w:ascii="inherit" w:hAnsi="inherit"/>
          <w:color w:val="383B43"/>
          <w:sz w:val="28"/>
          <w:szCs w:val="28"/>
          <w:bdr w:val="none" w:sz="0" w:space="0" w:color="auto" w:frame="1"/>
          <w:shd w:val="clear" w:color="auto" w:fill="FFFFFF"/>
        </w:rPr>
      </w:pPr>
    </w:p>
    <w:p w:rsidR="00B32FA0" w:rsidRDefault="00B32FA0" w:rsidP="000C272C">
      <w:pPr>
        <w:pStyle w:val="c0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>
            <wp:extent cx="6388100" cy="3990975"/>
            <wp:effectExtent l="19050" t="0" r="0" b="0"/>
            <wp:docPr id="3" name="Рисунок 1" descr="C:\Users\555555555555\AppData\Local\Microsoft\Windows\Temporary Internet Files\Content.Word\20191005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555555\AppData\Local\Microsoft\Windows\Temporary Internet Files\Content.Word\20191005_095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9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12" w:rsidRDefault="00DA6E12">
      <w:r>
        <w:t xml:space="preserve"> </w:t>
      </w:r>
    </w:p>
    <w:p w:rsidR="00B32FA0" w:rsidRDefault="00B32FA0">
      <w:r>
        <w:rPr>
          <w:noProof/>
        </w:rPr>
        <w:drawing>
          <wp:inline distT="0" distB="0" distL="0" distR="0">
            <wp:extent cx="6390005" cy="4792504"/>
            <wp:effectExtent l="19050" t="0" r="0" b="0"/>
            <wp:docPr id="4" name="Рисунок 4" descr="C:\Users\555555555555\AppData\Local\Microsoft\Windows\Temporary Internet Files\Content.Word\20191005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555555\AppData\Local\Microsoft\Windows\Temporary Internet Files\Content.Word\20191005_094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A0" w:rsidRPr="00DA6E12" w:rsidRDefault="00DD4EFA">
      <w:r>
        <w:rPr>
          <w:noProof/>
        </w:rPr>
        <w:lastRenderedPageBreak/>
        <w:drawing>
          <wp:inline distT="0" distB="0" distL="0" distR="0">
            <wp:extent cx="6390005" cy="4792504"/>
            <wp:effectExtent l="19050" t="0" r="0" b="0"/>
            <wp:docPr id="7" name="Рисунок 7" descr="C:\Users\555555555555\AppData\Local\Microsoft\Windows\Temporary Internet Files\Content.Word\IMG-2019100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5555555\AppData\Local\Microsoft\Windows\Temporary Internet Files\Content.Word\IMG-20191005-WA01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FA0" w:rsidRPr="00DA6E12" w:rsidSect="00DD4EFA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E12"/>
    <w:rsid w:val="000C272C"/>
    <w:rsid w:val="00B32FA0"/>
    <w:rsid w:val="00BC7EA7"/>
    <w:rsid w:val="00DA6E12"/>
    <w:rsid w:val="00DD4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E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A6E12"/>
    <w:pPr>
      <w:spacing w:before="100" w:beforeAutospacing="1" w:after="100" w:afterAutospacing="1"/>
    </w:pPr>
  </w:style>
  <w:style w:type="character" w:styleId="a4">
    <w:name w:val="Strong"/>
    <w:qFormat/>
    <w:rsid w:val="00DA6E12"/>
    <w:rPr>
      <w:b/>
      <w:bCs/>
    </w:rPr>
  </w:style>
  <w:style w:type="character" w:styleId="a5">
    <w:name w:val="Hyperlink"/>
    <w:uiPriority w:val="99"/>
    <w:unhideWhenUsed/>
    <w:rsid w:val="00DA6E12"/>
    <w:rPr>
      <w:color w:val="0000FF"/>
      <w:u w:val="single"/>
    </w:rPr>
  </w:style>
  <w:style w:type="paragraph" w:customStyle="1" w:styleId="NoSpacing">
    <w:name w:val="No Spacing"/>
    <w:rsid w:val="00DA6E12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1">
    <w:name w:val="c1"/>
    <w:basedOn w:val="a"/>
    <w:rsid w:val="000C272C"/>
    <w:pPr>
      <w:spacing w:before="100" w:beforeAutospacing="1" w:after="100" w:afterAutospacing="1"/>
    </w:pPr>
  </w:style>
  <w:style w:type="character" w:customStyle="1" w:styleId="c6">
    <w:name w:val="c6"/>
    <w:basedOn w:val="a0"/>
    <w:rsid w:val="000C272C"/>
  </w:style>
  <w:style w:type="paragraph" w:customStyle="1" w:styleId="c0">
    <w:name w:val="c0"/>
    <w:basedOn w:val="a"/>
    <w:rsid w:val="000C272C"/>
    <w:pPr>
      <w:spacing w:before="100" w:beforeAutospacing="1" w:after="100" w:afterAutospacing="1"/>
    </w:pPr>
  </w:style>
  <w:style w:type="character" w:customStyle="1" w:styleId="c10">
    <w:name w:val="c10"/>
    <w:basedOn w:val="a0"/>
    <w:rsid w:val="000C272C"/>
  </w:style>
  <w:style w:type="character" w:customStyle="1" w:styleId="c52">
    <w:name w:val="c52"/>
    <w:basedOn w:val="a0"/>
    <w:rsid w:val="000C272C"/>
  </w:style>
  <w:style w:type="character" w:customStyle="1" w:styleId="c7">
    <w:name w:val="c7"/>
    <w:basedOn w:val="a0"/>
    <w:rsid w:val="000C272C"/>
  </w:style>
  <w:style w:type="character" w:customStyle="1" w:styleId="c11">
    <w:name w:val="c11"/>
    <w:basedOn w:val="a0"/>
    <w:rsid w:val="000C272C"/>
  </w:style>
  <w:style w:type="character" w:customStyle="1" w:styleId="c16">
    <w:name w:val="c16"/>
    <w:basedOn w:val="a0"/>
    <w:rsid w:val="000C272C"/>
  </w:style>
  <w:style w:type="character" w:customStyle="1" w:styleId="c30">
    <w:name w:val="c30"/>
    <w:basedOn w:val="a0"/>
    <w:rsid w:val="000C272C"/>
  </w:style>
  <w:style w:type="character" w:customStyle="1" w:styleId="c32">
    <w:name w:val="c32"/>
    <w:basedOn w:val="a0"/>
    <w:rsid w:val="000C272C"/>
  </w:style>
  <w:style w:type="character" w:customStyle="1" w:styleId="c26">
    <w:name w:val="c26"/>
    <w:basedOn w:val="a0"/>
    <w:rsid w:val="000C272C"/>
  </w:style>
  <w:style w:type="paragraph" w:styleId="a6">
    <w:name w:val="Balloon Text"/>
    <w:basedOn w:val="a"/>
    <w:link w:val="a7"/>
    <w:uiPriority w:val="99"/>
    <w:semiHidden/>
    <w:unhideWhenUsed/>
    <w:rsid w:val="00B32F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F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vjengutay.dagschoo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555555555555</dc:creator>
  <cp:lastModifiedBy>555555555555</cp:lastModifiedBy>
  <cp:revision>1</cp:revision>
  <dcterms:created xsi:type="dcterms:W3CDTF">2019-10-05T10:20:00Z</dcterms:created>
  <dcterms:modified xsi:type="dcterms:W3CDTF">2019-10-05T11:04:00Z</dcterms:modified>
</cp:coreProperties>
</file>